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99" w:rsidRDefault="00B86F99" w:rsidP="00B86F9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ZASADY REKRUTACJI</w:t>
      </w:r>
    </w:p>
    <w:p w:rsidR="00B86F99" w:rsidRDefault="00B86F99" w:rsidP="00B86F9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F99" w:rsidRDefault="00B86F99" w:rsidP="00B86F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do Klubu dziecięcego prowadzona jest w sposób ciągły, w zależności od liczby wolnych miejsc.</w:t>
      </w:r>
    </w:p>
    <w:p w:rsidR="00B86F99" w:rsidRDefault="00B86F99" w:rsidP="00B86F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Klubu dziecięcego przyjmowane są dzieci w wieku od 1 roku życia do 3 lat, zgodnie z przepisami ustawy o opiece nad dziećmi do lat 3.</w:t>
      </w:r>
    </w:p>
    <w:p w:rsidR="00EF429B" w:rsidRDefault="00B86F99" w:rsidP="00B86F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Pierwszeństwo w naborze mają dzieci</w:t>
      </w:r>
      <w:r w:rsidR="00EF42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429B" w:rsidRPr="00EF429B" w:rsidRDefault="00EF429B" w:rsidP="00EF42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rodzica(opiekuna prawnego) samotnie wychowującego dziecko </w:t>
      </w:r>
      <w:r w:rsidR="0073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EF429B">
        <w:rPr>
          <w:rFonts w:ascii="Times New Roman" w:hAnsi="Times New Roman" w:cs="Times New Roman"/>
          <w:color w:val="000000" w:themeColor="text1"/>
          <w:sz w:val="24"/>
          <w:szCs w:val="24"/>
        </w:rPr>
        <w:t>(w rozumieniu art. 50 ust. 5 ustawy o opie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 nad dziećmi w wieku do lat 3</w:t>
      </w:r>
    </w:p>
    <w:p w:rsidR="00EF429B" w:rsidRPr="00EF429B" w:rsidRDefault="00EF429B" w:rsidP="00EF42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29B">
        <w:rPr>
          <w:rFonts w:ascii="Times New Roman" w:hAnsi="Times New Roman" w:cs="Times New Roman"/>
          <w:color w:val="000000" w:themeColor="text1"/>
          <w:sz w:val="24"/>
          <w:szCs w:val="24"/>
        </w:rPr>
        <w:t>Dzieci niepełnosprawne posiadające orzeczenie o niepełnosprawności:</w:t>
      </w:r>
    </w:p>
    <w:p w:rsidR="00EF429B" w:rsidRPr="00EF429B" w:rsidRDefault="00EF429B" w:rsidP="00EF42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29B">
        <w:rPr>
          <w:rFonts w:ascii="Times New Roman" w:hAnsi="Times New Roman" w:cs="Times New Roman"/>
          <w:color w:val="000000" w:themeColor="text1"/>
          <w:sz w:val="24"/>
          <w:szCs w:val="24"/>
        </w:rPr>
        <w:t>Dzieci rodzica (opiekuna prawnego), wobec którego orzeczono znaczny lub umiarkowany stopień niepełnosprawności:</w:t>
      </w:r>
    </w:p>
    <w:p w:rsidR="00B86F99" w:rsidRPr="00EF429B" w:rsidRDefault="00EF429B" w:rsidP="00EF42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29B">
        <w:rPr>
          <w:rFonts w:ascii="Times New Roman" w:hAnsi="Times New Roman" w:cs="Times New Roman"/>
          <w:color w:val="000000" w:themeColor="text1"/>
          <w:sz w:val="24"/>
          <w:szCs w:val="24"/>
        </w:rPr>
        <w:t>Dzieci z rodzin wielodzietnych:</w:t>
      </w:r>
    </w:p>
    <w:p w:rsidR="00B86F99" w:rsidRDefault="00B86F99" w:rsidP="00B86F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zgłoszenia dziecka do Klubu dziecięcego jest wypełnienie” Karty zgłoszenia dziecka”.</w:t>
      </w:r>
    </w:p>
    <w:p w:rsidR="00B86F99" w:rsidRDefault="00B86F99" w:rsidP="00B86F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zapisu dziecka do Klubu dziecięcego jest wypełnienie” Umowy </w:t>
      </w:r>
      <w:r w:rsidR="007368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o świadczenie usług”</w:t>
      </w:r>
    </w:p>
    <w:p w:rsidR="00B86F99" w:rsidRDefault="00B86F99" w:rsidP="00B86F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liczba zgłoszonych dzieci jest większa niż liczba miejsc, decyzję o przyjęciu dziecka do Klubu dziecięcego podejmuje komisja rekrutacyjna według zasad regulaminu rekrutacji, a pozostałe dzieci zapisywane są na listę rezerwową.</w:t>
      </w:r>
    </w:p>
    <w:p w:rsidR="0073687C" w:rsidRDefault="0073687C" w:rsidP="0073687C">
      <w:pPr>
        <w:pStyle w:val="NormalnyWeb"/>
        <w:shd w:val="clear" w:color="auto" w:fill="FFFFFF"/>
        <w:spacing w:before="0" w:beforeAutospacing="0" w:after="404" w:afterAutospacing="0"/>
        <w:ind w:left="360"/>
        <w:textAlignment w:val="baseline"/>
      </w:pPr>
      <w:r w:rsidRPr="0073687C">
        <w:t>5. Dzieci z listy rezerwowej przyjmowane są w momencie zwolnienia się miejsc, o ile    rodzice potwierdzą chęć uczęszczania swojego dziecka do Klubu.</w:t>
      </w:r>
    </w:p>
    <w:p w:rsidR="004E33D1" w:rsidRPr="0073687C" w:rsidRDefault="004E33D1" w:rsidP="0073687C">
      <w:pPr>
        <w:pStyle w:val="NormalnyWeb"/>
        <w:shd w:val="clear" w:color="auto" w:fill="FFFFFF"/>
        <w:spacing w:before="0" w:beforeAutospacing="0" w:after="404" w:afterAutospacing="0"/>
        <w:ind w:left="360"/>
        <w:textAlignment w:val="baseline"/>
      </w:pPr>
    </w:p>
    <w:p w:rsidR="0073687C" w:rsidRDefault="0073687C" w:rsidP="007368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6F99" w:rsidRDefault="00B86F99" w:rsidP="00B86F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6F99" w:rsidRDefault="00B86F99" w:rsidP="00B86F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1C02" w:rsidRDefault="00FC1C02"/>
    <w:sectPr w:rsidR="00FC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FD8"/>
    <w:multiLevelType w:val="hybridMultilevel"/>
    <w:tmpl w:val="3CBC4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E3FE2"/>
    <w:multiLevelType w:val="hybridMultilevel"/>
    <w:tmpl w:val="E7BA83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C5"/>
    <w:rsid w:val="004E33D1"/>
    <w:rsid w:val="0073687C"/>
    <w:rsid w:val="009B30E2"/>
    <w:rsid w:val="00B86F99"/>
    <w:rsid w:val="00CA7FC5"/>
    <w:rsid w:val="00EF429B"/>
    <w:rsid w:val="00F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8FF5C-0726-4BEB-8483-A30281BD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86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F99"/>
    <w:pPr>
      <w:ind w:left="720"/>
      <w:contextualSpacing/>
    </w:pPr>
  </w:style>
  <w:style w:type="table" w:styleId="Tabela-Siatka">
    <w:name w:val="Table Grid"/>
    <w:basedOn w:val="Standardowy"/>
    <w:uiPriority w:val="39"/>
    <w:rsid w:val="00EF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3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</dc:creator>
  <cp:keywords/>
  <dc:description/>
  <cp:lastModifiedBy>K_Kulinska-Pluta</cp:lastModifiedBy>
  <cp:revision>2</cp:revision>
  <dcterms:created xsi:type="dcterms:W3CDTF">2020-03-27T11:48:00Z</dcterms:created>
  <dcterms:modified xsi:type="dcterms:W3CDTF">2020-03-27T11:48:00Z</dcterms:modified>
</cp:coreProperties>
</file>